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C9" w:rsidRDefault="003E3BC9" w:rsidP="00C73154">
      <w:pPr>
        <w:spacing w:after="0" w:line="480" w:lineRule="auto"/>
        <w:ind w:left="0" w:firstLine="0"/>
        <w:jc w:val="center"/>
        <w:rPr>
          <w:rFonts w:ascii="Arial" w:hAnsi="Arial" w:cs="Arial"/>
          <w:b/>
        </w:rPr>
      </w:pPr>
      <w:r w:rsidRPr="00F36F31">
        <w:rPr>
          <w:rFonts w:ascii="Arial" w:hAnsi="Arial" w:cs="Arial"/>
          <w:b/>
        </w:rPr>
        <w:t>ABSTRAK</w:t>
      </w:r>
    </w:p>
    <w:p w:rsidR="00C73154" w:rsidRPr="00F36F31" w:rsidRDefault="00C73154" w:rsidP="00C73154">
      <w:pPr>
        <w:spacing w:after="0" w:line="480" w:lineRule="auto"/>
        <w:ind w:left="0" w:firstLine="0"/>
        <w:jc w:val="center"/>
        <w:rPr>
          <w:rFonts w:ascii="Arial" w:hAnsi="Arial" w:cs="Arial"/>
          <w:b/>
        </w:rPr>
      </w:pPr>
    </w:p>
    <w:p w:rsidR="002D705D" w:rsidRPr="00F36F31" w:rsidRDefault="004E51FB" w:rsidP="00C73154">
      <w:pPr>
        <w:spacing w:after="0" w:line="276" w:lineRule="auto"/>
        <w:ind w:left="0" w:firstLine="0"/>
        <w:rPr>
          <w:rFonts w:ascii="Arial" w:hAnsi="Arial" w:cs="Arial"/>
        </w:rPr>
      </w:pPr>
      <w:r w:rsidRPr="00F36F31">
        <w:rPr>
          <w:rFonts w:ascii="Arial" w:hAnsi="Arial" w:cs="Arial"/>
        </w:rPr>
        <w:t>HIDAYATI</w:t>
      </w:r>
      <w:r w:rsidR="003E3BC9" w:rsidRPr="00F36F31">
        <w:rPr>
          <w:rFonts w:ascii="Arial" w:hAnsi="Arial" w:cs="Arial"/>
        </w:rPr>
        <w:t xml:space="preserve">. </w:t>
      </w:r>
      <w:r w:rsidRPr="00F36F31">
        <w:rPr>
          <w:rFonts w:ascii="Arial" w:hAnsi="Arial" w:cs="Arial"/>
        </w:rPr>
        <w:t xml:space="preserve">Hubungan Umur, Paritas, dan Indikasi Dengan Kejadiaan </w:t>
      </w:r>
      <w:r w:rsidRPr="00F36F31">
        <w:rPr>
          <w:rFonts w:ascii="Arial" w:hAnsi="Arial" w:cs="Arial"/>
          <w:i/>
        </w:rPr>
        <w:t>Sectio Caesarea</w:t>
      </w:r>
      <w:r w:rsidR="003E3BC9" w:rsidRPr="00F36F31">
        <w:rPr>
          <w:rFonts w:ascii="Arial" w:hAnsi="Arial" w:cs="Arial"/>
          <w:i/>
        </w:rPr>
        <w:t xml:space="preserve"> </w:t>
      </w:r>
      <w:r w:rsidR="003E3BC9" w:rsidRPr="00F36F31">
        <w:rPr>
          <w:rFonts w:ascii="Arial" w:hAnsi="Arial" w:cs="Arial"/>
        </w:rPr>
        <w:t xml:space="preserve">di </w:t>
      </w:r>
      <w:hyperlink r:id="rId6" w:history="1">
        <w:r w:rsidRPr="00F36F31">
          <w:rPr>
            <w:rFonts w:ascii="Arial" w:hAnsi="Arial" w:cs="Arial"/>
            <w:bCs/>
            <w:color w:val="000000" w:themeColor="text1"/>
          </w:rPr>
          <w:t>RSUD D</w:t>
        </w:r>
        <w:r w:rsidRPr="00F36F31">
          <w:rPr>
            <w:rFonts w:ascii="Arial" w:hAnsi="Arial" w:cs="Arial"/>
            <w:color w:val="000000" w:themeColor="text1"/>
          </w:rPr>
          <w:t>r. H. Moch. Ansari Saleh Banjarmasin</w:t>
        </w:r>
      </w:hyperlink>
      <w:r w:rsidRPr="00F36F31">
        <w:rPr>
          <w:rFonts w:ascii="Arial" w:hAnsi="Arial" w:cs="Arial"/>
        </w:rPr>
        <w:t xml:space="preserve"> tahun 2016</w:t>
      </w:r>
      <w:r w:rsidR="00E54282" w:rsidRPr="00F36F31">
        <w:rPr>
          <w:rFonts w:ascii="Arial" w:hAnsi="Arial" w:cs="Arial"/>
        </w:rPr>
        <w:t xml:space="preserve">. Dibimbing oleh </w:t>
      </w:r>
      <w:r w:rsidRPr="00F36F31">
        <w:rPr>
          <w:rFonts w:ascii="Arial" w:hAnsi="Arial" w:cs="Arial"/>
        </w:rPr>
        <w:t xml:space="preserve">RIZQY AMELIA </w:t>
      </w:r>
      <w:r w:rsidR="00E54282" w:rsidRPr="00F36F31">
        <w:rPr>
          <w:rFonts w:ascii="Arial" w:hAnsi="Arial" w:cs="Arial"/>
        </w:rPr>
        <w:t xml:space="preserve">DAN </w:t>
      </w:r>
      <w:r w:rsidRPr="00F36F31">
        <w:rPr>
          <w:rFonts w:ascii="Arial" w:hAnsi="Arial" w:cs="Arial"/>
        </w:rPr>
        <w:t>PUTRI VIDIASARI D</w:t>
      </w:r>
      <w:r w:rsidR="00B5087A">
        <w:rPr>
          <w:rFonts w:ascii="Arial" w:hAnsi="Arial" w:cs="Arial"/>
        </w:rPr>
        <w:t>.</w:t>
      </w:r>
    </w:p>
    <w:p w:rsidR="004D02BF" w:rsidRPr="00F36F31" w:rsidRDefault="004D02BF" w:rsidP="00C73154">
      <w:pPr>
        <w:spacing w:after="0" w:line="276" w:lineRule="auto"/>
        <w:ind w:left="0" w:firstLine="0"/>
        <w:contextualSpacing/>
        <w:jc w:val="center"/>
        <w:rPr>
          <w:rFonts w:ascii="Arial" w:hAnsi="Arial" w:cs="Arial"/>
        </w:rPr>
      </w:pPr>
    </w:p>
    <w:p w:rsidR="002D705D" w:rsidRPr="00F36F31" w:rsidRDefault="001B465C" w:rsidP="00C73154">
      <w:pPr>
        <w:spacing w:after="0" w:line="276" w:lineRule="auto"/>
        <w:ind w:left="0" w:firstLine="0"/>
        <w:contextualSpacing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>Latar Belakang</w:t>
      </w:r>
      <w:r w:rsidRPr="00F36F31">
        <w:rPr>
          <w:rFonts w:ascii="Arial" w:hAnsi="Arial" w:cs="Arial"/>
        </w:rPr>
        <w:t xml:space="preserve">: </w:t>
      </w:r>
      <w:r w:rsidR="00A66B38" w:rsidRPr="00F36F31">
        <w:rPr>
          <w:rFonts w:ascii="Arial" w:hAnsi="Arial" w:cs="Arial"/>
          <w:i/>
        </w:rPr>
        <w:t>World Health Organizatin</w:t>
      </w:r>
      <w:r w:rsidR="00A66B38" w:rsidRPr="00F36F31">
        <w:rPr>
          <w:rFonts w:ascii="Arial" w:hAnsi="Arial" w:cs="Arial"/>
          <w:i/>
          <w:color w:val="000000" w:themeColor="text1"/>
        </w:rPr>
        <w:t xml:space="preserve"> (WHO)</w:t>
      </w:r>
      <w:r w:rsidR="00A66B38" w:rsidRPr="00F36F31">
        <w:rPr>
          <w:rFonts w:ascii="Arial" w:hAnsi="Arial" w:cs="Arial"/>
          <w:color w:val="000000" w:themeColor="text1"/>
        </w:rPr>
        <w:t xml:space="preserve"> menetapkan angka kejadian </w:t>
      </w:r>
      <w:r w:rsidR="00A66B38" w:rsidRPr="00F36F31">
        <w:rPr>
          <w:rFonts w:ascii="Arial" w:hAnsi="Arial" w:cs="Arial"/>
          <w:i/>
          <w:iCs/>
          <w:color w:val="000000" w:themeColor="text1"/>
        </w:rPr>
        <w:t xml:space="preserve">sectio caesarea </w:t>
      </w:r>
      <w:r w:rsidR="00A66B38" w:rsidRPr="00F36F31">
        <w:rPr>
          <w:rFonts w:ascii="Arial" w:hAnsi="Arial" w:cs="Arial"/>
          <w:color w:val="000000" w:themeColor="text1"/>
        </w:rPr>
        <w:t>standar 15-</w:t>
      </w:r>
      <w:r w:rsidR="00F36F31" w:rsidRPr="00F36F31">
        <w:rPr>
          <w:rFonts w:ascii="Arial" w:hAnsi="Arial" w:cs="Arial"/>
          <w:color w:val="000000" w:themeColor="text1"/>
        </w:rPr>
        <w:t>20% sebagai</w:t>
      </w:r>
      <w:r w:rsidR="00A66B38" w:rsidRPr="00F36F31">
        <w:rPr>
          <w:rFonts w:ascii="Arial" w:hAnsi="Arial" w:cs="Arial"/>
          <w:color w:val="000000" w:themeColor="text1"/>
        </w:rPr>
        <w:t xml:space="preserve"> RS rujukan</w:t>
      </w:r>
      <w:r w:rsidR="00A66B38" w:rsidRPr="00F36F31">
        <w:rPr>
          <w:rFonts w:ascii="Arial" w:hAnsi="Arial" w:cs="Arial"/>
        </w:rPr>
        <w:t xml:space="preserve">. </w:t>
      </w:r>
      <w:r w:rsidR="00F36F31" w:rsidRPr="00F36F31">
        <w:rPr>
          <w:rFonts w:ascii="Arial" w:hAnsi="Arial" w:cs="Arial"/>
        </w:rPr>
        <w:t xml:space="preserve">Berdasarkan data yang diperoleh dari </w:t>
      </w:r>
      <w:hyperlink r:id="rId7" w:history="1">
        <w:r w:rsidR="00F36F31" w:rsidRPr="00F36F31">
          <w:rPr>
            <w:rFonts w:ascii="Arial" w:hAnsi="Arial" w:cs="Arial"/>
            <w:bCs/>
            <w:color w:val="000000" w:themeColor="text1"/>
          </w:rPr>
          <w:t>RSUD D</w:t>
        </w:r>
        <w:r w:rsidR="00F36F31" w:rsidRPr="00F36F31">
          <w:rPr>
            <w:rFonts w:ascii="Arial" w:hAnsi="Arial" w:cs="Arial"/>
            <w:color w:val="000000" w:themeColor="text1"/>
          </w:rPr>
          <w:t>r. H. Moch. Ansari Saleh Banjarmasin</w:t>
        </w:r>
      </w:hyperlink>
      <w:r w:rsidR="00F36F31" w:rsidRPr="00F36F31">
        <w:rPr>
          <w:rFonts w:ascii="Arial" w:hAnsi="Arial" w:cs="Arial"/>
        </w:rPr>
        <w:t xml:space="preserve"> tahun 2016</w:t>
      </w:r>
      <w:r w:rsidR="006907C7" w:rsidRPr="00F36F31">
        <w:rPr>
          <w:rFonts w:ascii="Arial" w:hAnsi="Arial" w:cs="Arial"/>
        </w:rPr>
        <w:t xml:space="preserve">, </w:t>
      </w:r>
      <w:r w:rsidR="00F36F31" w:rsidRPr="00F36F31">
        <w:rPr>
          <w:rFonts w:ascii="Arial" w:hAnsi="Arial" w:cs="Arial"/>
        </w:rPr>
        <w:t xml:space="preserve">angka kejadian </w:t>
      </w:r>
      <w:r w:rsidR="00F36F31" w:rsidRPr="00F36F31">
        <w:rPr>
          <w:rFonts w:ascii="Arial" w:hAnsi="Arial" w:cs="Arial"/>
          <w:i/>
        </w:rPr>
        <w:t>sectio caesarea</w:t>
      </w:r>
      <w:r w:rsidR="00F36F31" w:rsidRPr="00F36F31">
        <w:rPr>
          <w:rFonts w:ascii="Arial" w:hAnsi="Arial" w:cs="Arial"/>
        </w:rPr>
        <w:t xml:space="preserve"> masih diatas standar </w:t>
      </w:r>
      <w:r w:rsidR="006907C7" w:rsidRPr="00F36F31">
        <w:rPr>
          <w:rFonts w:ascii="Arial" w:hAnsi="Arial" w:cs="Arial"/>
        </w:rPr>
        <w:t xml:space="preserve">yaitu </w:t>
      </w:r>
      <w:r w:rsidR="00F36F31" w:rsidRPr="00F36F31">
        <w:rPr>
          <w:rFonts w:ascii="Arial" w:hAnsi="Arial" w:cs="Arial"/>
        </w:rPr>
        <w:t>792</w:t>
      </w:r>
      <w:r w:rsidR="00D2754D">
        <w:rPr>
          <w:rFonts w:ascii="Arial" w:hAnsi="Arial" w:cs="Arial"/>
        </w:rPr>
        <w:t xml:space="preserve"> kasus </w:t>
      </w:r>
      <w:r w:rsidR="00F36F31" w:rsidRPr="00F36F31">
        <w:rPr>
          <w:rFonts w:ascii="Arial" w:hAnsi="Arial" w:cs="Arial"/>
        </w:rPr>
        <w:t>(20,5%)</w:t>
      </w:r>
      <w:r w:rsidR="0018187C">
        <w:rPr>
          <w:rFonts w:ascii="Arial" w:hAnsi="Arial" w:cs="Arial"/>
        </w:rPr>
        <w:t xml:space="preserve"> dari </w:t>
      </w:r>
      <w:r w:rsidR="0018187C" w:rsidRPr="00342DB1">
        <w:rPr>
          <w:rFonts w:ascii="Arial" w:hAnsi="Arial" w:cs="Arial"/>
        </w:rPr>
        <w:t>3845</w:t>
      </w:r>
      <w:r w:rsidR="00D2754D">
        <w:rPr>
          <w:rFonts w:ascii="Arial" w:hAnsi="Arial" w:cs="Arial"/>
        </w:rPr>
        <w:t xml:space="preserve"> </w:t>
      </w:r>
      <w:r w:rsidR="0018187C" w:rsidRPr="00342DB1">
        <w:rPr>
          <w:rFonts w:ascii="Arial" w:hAnsi="Arial" w:cs="Arial"/>
        </w:rPr>
        <w:t>persalinan</w:t>
      </w:r>
    </w:p>
    <w:p w:rsidR="00D2754D" w:rsidRDefault="00141600" w:rsidP="00C73154">
      <w:pPr>
        <w:spacing w:after="0" w:line="276" w:lineRule="auto"/>
        <w:ind w:left="0" w:firstLine="0"/>
        <w:contextualSpacing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>Tujuan Penelitian</w:t>
      </w:r>
      <w:r w:rsidRPr="00F36F31">
        <w:rPr>
          <w:rFonts w:ascii="Arial" w:hAnsi="Arial" w:cs="Arial"/>
        </w:rPr>
        <w:t xml:space="preserve">: </w:t>
      </w:r>
      <w:r w:rsidR="00D2754D">
        <w:rPr>
          <w:rFonts w:ascii="Arial" w:hAnsi="Arial" w:cs="Arial"/>
          <w:lang w:val="sv-SE"/>
        </w:rPr>
        <w:t>P</w:t>
      </w:r>
      <w:r w:rsidRPr="00F36F31">
        <w:rPr>
          <w:rFonts w:ascii="Arial" w:hAnsi="Arial" w:cs="Arial"/>
          <w:lang w:val="sv-SE"/>
        </w:rPr>
        <w:t>enelitian ini bertujuan me</w:t>
      </w:r>
      <w:r w:rsidRPr="00F36F31">
        <w:rPr>
          <w:rFonts w:ascii="Arial" w:hAnsi="Arial" w:cs="Arial"/>
        </w:rPr>
        <w:t>ngetahui</w:t>
      </w:r>
      <w:r w:rsidRPr="00F36F31">
        <w:rPr>
          <w:rFonts w:ascii="Arial" w:hAnsi="Arial" w:cs="Arial"/>
          <w:lang w:val="sv-SE"/>
        </w:rPr>
        <w:t xml:space="preserve"> </w:t>
      </w:r>
      <w:r w:rsidR="004E51FB" w:rsidRPr="00F36F31">
        <w:rPr>
          <w:rFonts w:ascii="Arial" w:hAnsi="Arial" w:cs="Arial"/>
          <w:lang w:val="sv-SE"/>
        </w:rPr>
        <w:t xml:space="preserve">hubungan umur, paritas, dan indikasi </w:t>
      </w:r>
      <w:r w:rsidRPr="00F36F31">
        <w:rPr>
          <w:rFonts w:ascii="Arial" w:hAnsi="Arial" w:cs="Arial"/>
          <w:lang w:val="sv-SE"/>
        </w:rPr>
        <w:t>dengan</w:t>
      </w:r>
      <w:r w:rsidRPr="00F36F31">
        <w:rPr>
          <w:rFonts w:ascii="Arial" w:hAnsi="Arial" w:cs="Arial"/>
        </w:rPr>
        <w:t xml:space="preserve"> kejadian</w:t>
      </w:r>
      <w:r w:rsidR="00D2754D">
        <w:rPr>
          <w:rFonts w:ascii="Arial" w:hAnsi="Arial" w:cs="Arial"/>
        </w:rPr>
        <w:t xml:space="preserve"> </w:t>
      </w:r>
      <w:r w:rsidR="00D2754D" w:rsidRPr="00F36F31">
        <w:rPr>
          <w:rFonts w:ascii="Arial" w:hAnsi="Arial" w:cs="Arial"/>
          <w:i/>
        </w:rPr>
        <w:t>sectio caesarea</w:t>
      </w:r>
      <w:r w:rsidR="00D2754D" w:rsidRPr="00F36F31">
        <w:rPr>
          <w:rFonts w:ascii="Arial" w:hAnsi="Arial" w:cs="Arial"/>
        </w:rPr>
        <w:t xml:space="preserve"> </w:t>
      </w:r>
      <w:r w:rsidR="00D2754D">
        <w:rPr>
          <w:rFonts w:ascii="Arial" w:hAnsi="Arial" w:cs="Arial"/>
        </w:rPr>
        <w:t xml:space="preserve">di </w:t>
      </w:r>
      <w:hyperlink r:id="rId8" w:history="1">
        <w:r w:rsidR="00D2754D" w:rsidRPr="00F36F31">
          <w:rPr>
            <w:rFonts w:ascii="Arial" w:hAnsi="Arial" w:cs="Arial"/>
            <w:bCs/>
            <w:color w:val="000000" w:themeColor="text1"/>
          </w:rPr>
          <w:t>RSUD D</w:t>
        </w:r>
        <w:r w:rsidR="00D2754D" w:rsidRPr="00F36F31">
          <w:rPr>
            <w:rFonts w:ascii="Arial" w:hAnsi="Arial" w:cs="Arial"/>
            <w:color w:val="000000" w:themeColor="text1"/>
          </w:rPr>
          <w:t>r. H. Moch. Ansari Saleh Banjarmasin</w:t>
        </w:r>
      </w:hyperlink>
      <w:r w:rsidR="00D2754D" w:rsidRPr="00F36F31">
        <w:rPr>
          <w:rFonts w:ascii="Arial" w:hAnsi="Arial" w:cs="Arial"/>
        </w:rPr>
        <w:t xml:space="preserve"> tahun 2016</w:t>
      </w:r>
    </w:p>
    <w:p w:rsidR="002D705D" w:rsidRPr="00F36F31" w:rsidRDefault="006907C7" w:rsidP="00C73154">
      <w:pPr>
        <w:spacing w:after="0" w:line="276" w:lineRule="auto"/>
        <w:ind w:left="0" w:firstLine="0"/>
        <w:contextualSpacing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 xml:space="preserve">Metode </w:t>
      </w:r>
      <w:r w:rsidR="00141600" w:rsidRPr="00F36F31">
        <w:rPr>
          <w:rFonts w:ascii="Arial" w:hAnsi="Arial" w:cs="Arial"/>
          <w:b/>
        </w:rPr>
        <w:t>Penelitian</w:t>
      </w:r>
      <w:r w:rsidRPr="00F36F31">
        <w:rPr>
          <w:rFonts w:ascii="Arial" w:hAnsi="Arial" w:cs="Arial"/>
        </w:rPr>
        <w:t>:</w:t>
      </w:r>
      <w:r w:rsidR="00E00D42" w:rsidRPr="00F36F31">
        <w:rPr>
          <w:rFonts w:ascii="Arial" w:hAnsi="Arial" w:cs="Arial"/>
        </w:rPr>
        <w:t xml:space="preserve"> </w:t>
      </w:r>
      <w:r w:rsidR="00BA12AE">
        <w:rPr>
          <w:rFonts w:ascii="Arial" w:hAnsi="Arial" w:cs="Arial"/>
        </w:rPr>
        <w:t xml:space="preserve">Survey analitik dengan pendekatan </w:t>
      </w:r>
      <w:r w:rsidR="00BA12AE">
        <w:rPr>
          <w:rFonts w:ascii="Arial" w:hAnsi="Arial" w:cs="Arial"/>
          <w:i/>
        </w:rPr>
        <w:t xml:space="preserve">cross </w:t>
      </w:r>
      <w:r w:rsidR="00BA12AE" w:rsidRPr="000045FA">
        <w:rPr>
          <w:rFonts w:ascii="Arial" w:hAnsi="Arial" w:cs="Arial"/>
          <w:i/>
        </w:rPr>
        <w:t>sectional</w:t>
      </w:r>
      <w:r w:rsidR="00A829E7">
        <w:rPr>
          <w:rFonts w:ascii="Arial" w:hAnsi="Arial" w:cs="Arial"/>
        </w:rPr>
        <w:t>. Populasi penelitian ini adalah</w:t>
      </w:r>
      <w:r w:rsidR="00141600" w:rsidRPr="00F36F31">
        <w:rPr>
          <w:rFonts w:ascii="Arial" w:hAnsi="Arial" w:cs="Arial"/>
        </w:rPr>
        <w:t xml:space="preserve"> seluruh </w:t>
      </w:r>
      <w:r w:rsidR="00A829E7">
        <w:rPr>
          <w:rFonts w:ascii="Arial" w:hAnsi="Arial" w:cs="Arial"/>
        </w:rPr>
        <w:t>ibu bersalin bulan Desember tahun 2016</w:t>
      </w:r>
      <w:r w:rsidR="007437CE" w:rsidRPr="00F36F31">
        <w:rPr>
          <w:rFonts w:ascii="Arial" w:hAnsi="Arial" w:cs="Arial"/>
        </w:rPr>
        <w:t xml:space="preserve"> </w:t>
      </w:r>
      <w:r w:rsidR="00141600" w:rsidRPr="00F36F31">
        <w:rPr>
          <w:rFonts w:ascii="Arial" w:hAnsi="Arial" w:cs="Arial"/>
        </w:rPr>
        <w:t xml:space="preserve">berjumlah </w:t>
      </w:r>
      <w:r w:rsidR="00A829E7">
        <w:rPr>
          <w:rFonts w:ascii="Arial" w:hAnsi="Arial" w:cs="Arial"/>
        </w:rPr>
        <w:t xml:space="preserve">333 dan sampel berjumlah 182 yang ditentukan menggunakan rumus </w:t>
      </w:r>
      <w:r w:rsidR="00A829E7">
        <w:rPr>
          <w:rFonts w:ascii="Arial" w:hAnsi="Arial" w:cs="Arial"/>
          <w:i/>
        </w:rPr>
        <w:t xml:space="preserve">slovin. </w:t>
      </w:r>
      <w:r w:rsidR="00A829E7">
        <w:rPr>
          <w:rFonts w:ascii="Arial" w:hAnsi="Arial" w:cs="Arial"/>
        </w:rPr>
        <w:t>Tekni</w:t>
      </w:r>
      <w:r w:rsidR="00224961">
        <w:rPr>
          <w:rFonts w:ascii="Arial" w:hAnsi="Arial" w:cs="Arial"/>
        </w:rPr>
        <w:t xml:space="preserve">k </w:t>
      </w:r>
      <w:r w:rsidR="00A829E7">
        <w:rPr>
          <w:rFonts w:ascii="Arial" w:hAnsi="Arial" w:cs="Arial"/>
        </w:rPr>
        <w:t>pengambilan sampel menggunakan</w:t>
      </w:r>
      <w:r w:rsidR="00141600" w:rsidRPr="00F36F31">
        <w:rPr>
          <w:rFonts w:ascii="Arial" w:hAnsi="Arial" w:cs="Arial"/>
        </w:rPr>
        <w:t xml:space="preserve"> </w:t>
      </w:r>
      <w:r w:rsidR="00A829E7" w:rsidRPr="00094641">
        <w:rPr>
          <w:rFonts w:ascii="Arial" w:hAnsi="Arial" w:cs="Arial"/>
          <w:i/>
        </w:rPr>
        <w:t>Systematic Random Sampling</w:t>
      </w:r>
      <w:r w:rsidR="00141600" w:rsidRPr="00F36F31">
        <w:rPr>
          <w:rFonts w:ascii="Arial" w:hAnsi="Arial" w:cs="Arial"/>
        </w:rPr>
        <w:t>. Pengumpulan data melalui data sekunder</w:t>
      </w:r>
      <w:r w:rsidR="00D50F6F" w:rsidRPr="00F36F31">
        <w:rPr>
          <w:rFonts w:ascii="Arial" w:hAnsi="Arial" w:cs="Arial"/>
        </w:rPr>
        <w:t xml:space="preserve"> </w:t>
      </w:r>
      <w:r w:rsidR="00141600" w:rsidRPr="00F36F31">
        <w:rPr>
          <w:rFonts w:ascii="Arial" w:hAnsi="Arial" w:cs="Arial"/>
        </w:rPr>
        <w:t>dengan</w:t>
      </w:r>
      <w:r w:rsidR="00D50F6F" w:rsidRPr="00F36F31">
        <w:rPr>
          <w:rFonts w:ascii="Arial" w:hAnsi="Arial" w:cs="Arial"/>
        </w:rPr>
        <w:t xml:space="preserve"> </w:t>
      </w:r>
      <w:r w:rsidR="00141600" w:rsidRPr="00F36F31">
        <w:rPr>
          <w:rFonts w:ascii="Arial" w:hAnsi="Arial" w:cs="Arial"/>
        </w:rPr>
        <w:t>menggunakan</w:t>
      </w:r>
      <w:r w:rsidR="00D50F6F" w:rsidRPr="00F36F31">
        <w:rPr>
          <w:rFonts w:ascii="Arial" w:hAnsi="Arial" w:cs="Arial"/>
        </w:rPr>
        <w:t xml:space="preserve"> </w:t>
      </w:r>
      <w:r w:rsidR="000045FA">
        <w:rPr>
          <w:rFonts w:ascii="Arial" w:hAnsi="Arial" w:cs="Arial"/>
        </w:rPr>
        <w:t>ceklist. P</w:t>
      </w:r>
      <w:r w:rsidR="00141600" w:rsidRPr="00F36F31">
        <w:rPr>
          <w:rFonts w:ascii="Arial" w:hAnsi="Arial" w:cs="Arial"/>
        </w:rPr>
        <w:t>enelitian ini</w:t>
      </w:r>
      <w:r w:rsidR="00D50F6F" w:rsidRPr="00F36F31">
        <w:rPr>
          <w:rFonts w:ascii="Arial" w:hAnsi="Arial" w:cs="Arial"/>
        </w:rPr>
        <w:t xml:space="preserve"> menggunakan</w:t>
      </w:r>
      <w:r w:rsidR="00E90B96" w:rsidRPr="00F36F31">
        <w:rPr>
          <w:rFonts w:ascii="Arial" w:hAnsi="Arial" w:cs="Arial"/>
        </w:rPr>
        <w:t xml:space="preserve"> analisis univariat</w:t>
      </w:r>
      <w:r w:rsidR="00141600" w:rsidRPr="00F36F31">
        <w:rPr>
          <w:rFonts w:ascii="Arial" w:hAnsi="Arial" w:cs="Arial"/>
        </w:rPr>
        <w:t xml:space="preserve"> dan analisis </w:t>
      </w:r>
      <w:r w:rsidR="00D50F6F" w:rsidRPr="00F36F31">
        <w:rPr>
          <w:rFonts w:ascii="Arial" w:hAnsi="Arial" w:cs="Arial"/>
        </w:rPr>
        <w:t>bivariat</w:t>
      </w:r>
      <w:r w:rsidR="000045FA">
        <w:rPr>
          <w:rFonts w:ascii="Arial" w:hAnsi="Arial" w:cs="Arial"/>
        </w:rPr>
        <w:t xml:space="preserve"> dengan uji statistik </w:t>
      </w:r>
      <w:r w:rsidR="000045FA" w:rsidRPr="000045FA">
        <w:rPr>
          <w:rFonts w:ascii="Arial" w:hAnsi="Arial" w:cs="Arial"/>
          <w:i/>
        </w:rPr>
        <w:t>chi-square</w:t>
      </w:r>
    </w:p>
    <w:p w:rsidR="002D705D" w:rsidRPr="00F36F31" w:rsidRDefault="00956273" w:rsidP="00C73154">
      <w:pPr>
        <w:spacing w:after="0" w:line="276" w:lineRule="auto"/>
        <w:ind w:left="0" w:firstLine="0"/>
        <w:contextualSpacing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>Hasil Penelitian</w:t>
      </w:r>
      <w:r w:rsidRPr="00F36F31">
        <w:rPr>
          <w:rFonts w:ascii="Arial" w:hAnsi="Arial" w:cs="Arial"/>
        </w:rPr>
        <w:t>:</w:t>
      </w:r>
      <w:r w:rsidR="004D02B1">
        <w:rPr>
          <w:rFonts w:ascii="Arial" w:hAnsi="Arial" w:cs="Arial"/>
        </w:rPr>
        <w:t xml:space="preserve"> Hasil penelitian memperlihatkan faktor yang berhubungan dengan kejadian</w:t>
      </w:r>
      <w:r w:rsidRPr="00F36F31">
        <w:rPr>
          <w:rFonts w:ascii="Arial" w:hAnsi="Arial" w:cs="Arial"/>
        </w:rPr>
        <w:t xml:space="preserve"> </w:t>
      </w:r>
      <w:r w:rsidR="004D02B1" w:rsidRPr="00F36F31">
        <w:rPr>
          <w:rFonts w:ascii="Arial" w:hAnsi="Arial" w:cs="Arial"/>
          <w:i/>
        </w:rPr>
        <w:t>sectio caesarea</w:t>
      </w:r>
      <w:r w:rsidR="004D02B1" w:rsidRPr="00F36F31">
        <w:rPr>
          <w:rFonts w:ascii="Arial" w:hAnsi="Arial" w:cs="Arial"/>
        </w:rPr>
        <w:t xml:space="preserve"> </w:t>
      </w:r>
      <w:r w:rsidR="004D02B1">
        <w:rPr>
          <w:rFonts w:ascii="Arial" w:hAnsi="Arial" w:cs="Arial"/>
        </w:rPr>
        <w:t>yaitu umur</w:t>
      </w:r>
      <w:r w:rsidRPr="00F36F31">
        <w:rPr>
          <w:rFonts w:ascii="Arial" w:hAnsi="Arial" w:cs="Arial"/>
        </w:rPr>
        <w:t xml:space="preserve"> </w:t>
      </w:r>
      <w:r w:rsidR="004D02B1">
        <w:rPr>
          <w:rFonts w:ascii="Arial" w:hAnsi="Arial" w:cs="Arial"/>
          <w:i/>
        </w:rPr>
        <w:t>p</w:t>
      </w:r>
      <w:r w:rsidRPr="00F36F31">
        <w:rPr>
          <w:rFonts w:ascii="Arial" w:hAnsi="Arial" w:cs="Arial"/>
          <w:i/>
        </w:rPr>
        <w:t>value</w:t>
      </w:r>
      <w:r w:rsidR="009D48E8">
        <w:rPr>
          <w:rFonts w:ascii="Arial" w:hAnsi="Arial" w:cs="Arial"/>
        </w:rPr>
        <w:t xml:space="preserve"> 0,001</w:t>
      </w:r>
      <w:r w:rsidRPr="00F36F31">
        <w:rPr>
          <w:rFonts w:ascii="Arial" w:hAnsi="Arial" w:cs="Arial"/>
        </w:rPr>
        <w:t xml:space="preserve"> (&lt;0,05)</w:t>
      </w:r>
      <w:r w:rsidR="00087F57" w:rsidRPr="00F36F31">
        <w:rPr>
          <w:rFonts w:ascii="Arial" w:hAnsi="Arial" w:cs="Arial"/>
        </w:rPr>
        <w:t xml:space="preserve">, </w:t>
      </w:r>
      <w:r w:rsidR="004D02B1">
        <w:rPr>
          <w:rFonts w:ascii="Arial" w:hAnsi="Arial" w:cs="Arial"/>
        </w:rPr>
        <w:t xml:space="preserve">paritas </w:t>
      </w:r>
      <w:r w:rsidR="00087F57" w:rsidRPr="00F36F31">
        <w:rPr>
          <w:rFonts w:ascii="Arial" w:hAnsi="Arial" w:cs="Arial"/>
          <w:i/>
        </w:rPr>
        <w:t>p</w:t>
      </w:r>
      <w:r w:rsidRPr="00F36F31">
        <w:rPr>
          <w:rFonts w:ascii="Arial" w:hAnsi="Arial" w:cs="Arial"/>
          <w:i/>
        </w:rPr>
        <w:t>value</w:t>
      </w:r>
      <w:r w:rsidR="009D48E8">
        <w:rPr>
          <w:rFonts w:ascii="Arial" w:hAnsi="Arial" w:cs="Arial"/>
        </w:rPr>
        <w:t xml:space="preserve"> 0,016</w:t>
      </w:r>
      <w:r w:rsidRPr="00F36F31">
        <w:rPr>
          <w:rFonts w:ascii="Arial" w:hAnsi="Arial" w:cs="Arial"/>
        </w:rPr>
        <w:t xml:space="preserve"> (&lt;0,05),</w:t>
      </w:r>
      <w:r w:rsidR="004C5AE7" w:rsidRPr="00F36F31">
        <w:rPr>
          <w:rFonts w:ascii="Arial" w:hAnsi="Arial" w:cs="Arial"/>
        </w:rPr>
        <w:t xml:space="preserve"> </w:t>
      </w:r>
      <w:r w:rsidR="004D02B1">
        <w:rPr>
          <w:rFonts w:ascii="Arial" w:hAnsi="Arial" w:cs="Arial"/>
        </w:rPr>
        <w:t>dan indikasi</w:t>
      </w:r>
      <w:r w:rsidR="00087F57" w:rsidRPr="00F36F31">
        <w:rPr>
          <w:rFonts w:ascii="Arial" w:hAnsi="Arial" w:cs="Arial"/>
        </w:rPr>
        <w:t xml:space="preserve"> </w:t>
      </w:r>
      <w:r w:rsidR="004D02B1">
        <w:rPr>
          <w:rFonts w:ascii="Arial" w:hAnsi="Arial" w:cs="Arial"/>
          <w:i/>
        </w:rPr>
        <w:t>p</w:t>
      </w:r>
      <w:r w:rsidRPr="00F36F31">
        <w:rPr>
          <w:rFonts w:ascii="Arial" w:hAnsi="Arial" w:cs="Arial"/>
          <w:i/>
        </w:rPr>
        <w:t>value</w:t>
      </w:r>
      <w:r w:rsidRPr="00F36F31">
        <w:rPr>
          <w:rFonts w:ascii="Arial" w:hAnsi="Arial" w:cs="Arial"/>
        </w:rPr>
        <w:t xml:space="preserve"> 0,000 (&lt;0,05)</w:t>
      </w:r>
    </w:p>
    <w:p w:rsidR="005373B2" w:rsidRPr="004D02B1" w:rsidRDefault="001214D1" w:rsidP="00C73154">
      <w:pPr>
        <w:spacing w:after="0" w:line="276" w:lineRule="auto"/>
        <w:ind w:left="0" w:firstLine="0"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>S</w:t>
      </w:r>
      <w:r w:rsidR="00956273" w:rsidRPr="00F36F31">
        <w:rPr>
          <w:rFonts w:ascii="Arial" w:hAnsi="Arial" w:cs="Arial"/>
          <w:b/>
        </w:rPr>
        <w:t>impulan</w:t>
      </w:r>
      <w:r w:rsidR="004D02B1">
        <w:rPr>
          <w:rFonts w:ascii="Arial" w:hAnsi="Arial" w:cs="Arial"/>
        </w:rPr>
        <w:t>: B</w:t>
      </w:r>
      <w:r w:rsidR="00956273" w:rsidRPr="00F36F31">
        <w:rPr>
          <w:rFonts w:ascii="Arial" w:hAnsi="Arial" w:cs="Arial"/>
        </w:rPr>
        <w:t xml:space="preserve">erdasarkan hasil penelitian dapat di simpulkan bahwa </w:t>
      </w:r>
      <w:r w:rsidR="004D02B1">
        <w:rPr>
          <w:rFonts w:ascii="Arial" w:hAnsi="Arial" w:cs="Arial"/>
        </w:rPr>
        <w:t xml:space="preserve">umur, paritas, dan indikasi </w:t>
      </w:r>
      <w:r w:rsidR="00E9577D" w:rsidRPr="00F36F31">
        <w:rPr>
          <w:rFonts w:ascii="Arial" w:hAnsi="Arial" w:cs="Arial"/>
        </w:rPr>
        <w:t xml:space="preserve">memiliki hubungan yang signifikan </w:t>
      </w:r>
      <w:r w:rsidR="004D02B1">
        <w:rPr>
          <w:rFonts w:ascii="Arial" w:hAnsi="Arial" w:cs="Arial"/>
        </w:rPr>
        <w:t xml:space="preserve">dengan </w:t>
      </w:r>
      <w:r w:rsidR="00E9577D" w:rsidRPr="00F36F31">
        <w:rPr>
          <w:rFonts w:ascii="Arial" w:hAnsi="Arial" w:cs="Arial"/>
        </w:rPr>
        <w:t xml:space="preserve">kejadian </w:t>
      </w:r>
      <w:r w:rsidR="004D02B1" w:rsidRPr="00F36F31">
        <w:rPr>
          <w:rFonts w:ascii="Arial" w:hAnsi="Arial" w:cs="Arial"/>
          <w:i/>
        </w:rPr>
        <w:t xml:space="preserve">sectio </w:t>
      </w:r>
      <w:r w:rsidR="004D02B1">
        <w:rPr>
          <w:rFonts w:ascii="Arial" w:hAnsi="Arial" w:cs="Arial"/>
          <w:i/>
        </w:rPr>
        <w:t>caesarea</w:t>
      </w:r>
      <w:r w:rsidR="004D02B1">
        <w:rPr>
          <w:rFonts w:ascii="Arial" w:hAnsi="Arial" w:cs="Arial"/>
        </w:rPr>
        <w:t>.</w:t>
      </w:r>
    </w:p>
    <w:p w:rsidR="00B24B13" w:rsidRDefault="002D705D" w:rsidP="00C73154">
      <w:pPr>
        <w:spacing w:after="0" w:line="276" w:lineRule="auto"/>
        <w:ind w:left="0" w:firstLine="0"/>
        <w:rPr>
          <w:rFonts w:ascii="Arial" w:hAnsi="Arial" w:cs="Arial"/>
        </w:rPr>
      </w:pPr>
      <w:r w:rsidRPr="00F36F31">
        <w:rPr>
          <w:rFonts w:ascii="Arial" w:hAnsi="Arial" w:cs="Arial"/>
          <w:b/>
        </w:rPr>
        <w:t>Kata Kunci</w:t>
      </w:r>
      <w:r w:rsidR="00745B6F" w:rsidRPr="00F36F31">
        <w:rPr>
          <w:rFonts w:ascii="Arial" w:hAnsi="Arial" w:cs="Arial"/>
        </w:rPr>
        <w:t xml:space="preserve">: </w:t>
      </w:r>
      <w:r w:rsidR="004D02B1">
        <w:rPr>
          <w:rFonts w:ascii="Arial" w:hAnsi="Arial" w:cs="Arial"/>
        </w:rPr>
        <w:t xml:space="preserve">kejadian </w:t>
      </w:r>
      <w:r w:rsidR="004D02B1" w:rsidRPr="00F36F31">
        <w:rPr>
          <w:rFonts w:ascii="Arial" w:hAnsi="Arial" w:cs="Arial"/>
          <w:i/>
        </w:rPr>
        <w:t>sectio caesarea</w:t>
      </w:r>
      <w:r w:rsidR="00745B6F" w:rsidRPr="00F36F31">
        <w:rPr>
          <w:rFonts w:ascii="Arial" w:hAnsi="Arial" w:cs="Arial"/>
        </w:rPr>
        <w:t xml:space="preserve">, </w:t>
      </w:r>
      <w:r w:rsidR="004D02B1">
        <w:rPr>
          <w:rFonts w:ascii="Arial" w:hAnsi="Arial" w:cs="Arial"/>
        </w:rPr>
        <w:t>umur</w:t>
      </w:r>
      <w:r w:rsidR="00745B6F" w:rsidRPr="00F36F31">
        <w:rPr>
          <w:rFonts w:ascii="Arial" w:hAnsi="Arial" w:cs="Arial"/>
        </w:rPr>
        <w:t xml:space="preserve">, </w:t>
      </w:r>
      <w:r w:rsidR="004D02B1">
        <w:rPr>
          <w:rFonts w:ascii="Arial" w:hAnsi="Arial" w:cs="Arial"/>
        </w:rPr>
        <w:t>paritas</w:t>
      </w:r>
      <w:r w:rsidR="00745B6F" w:rsidRPr="00F36F31">
        <w:rPr>
          <w:rFonts w:ascii="Arial" w:hAnsi="Arial" w:cs="Arial"/>
        </w:rPr>
        <w:t xml:space="preserve">, </w:t>
      </w:r>
      <w:r w:rsidR="004D02B1">
        <w:rPr>
          <w:rFonts w:ascii="Arial" w:hAnsi="Arial" w:cs="Arial"/>
        </w:rPr>
        <w:t>indikasi</w:t>
      </w: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p w:rsidR="00230082" w:rsidRPr="00F36F31" w:rsidRDefault="00230082" w:rsidP="00C73154">
      <w:pPr>
        <w:spacing w:after="0" w:line="276" w:lineRule="auto"/>
        <w:ind w:left="0" w:firstLine="0"/>
        <w:rPr>
          <w:rFonts w:ascii="Arial" w:hAnsi="Arial" w:cs="Arial"/>
        </w:rPr>
      </w:pPr>
    </w:p>
    <w:sectPr w:rsidR="00230082" w:rsidRPr="00F36F31" w:rsidSect="00C73154">
      <w:footerReference w:type="default" r:id="rId9"/>
      <w:pgSz w:w="11907" w:h="16839" w:code="9"/>
      <w:pgMar w:top="1701" w:right="1701" w:bottom="1701" w:left="2268" w:header="567" w:footer="567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E7" w:rsidRDefault="00D330E7" w:rsidP="00956273">
      <w:pPr>
        <w:spacing w:after="0"/>
      </w:pPr>
      <w:r>
        <w:separator/>
      </w:r>
    </w:p>
  </w:endnote>
  <w:endnote w:type="continuationSeparator" w:id="1">
    <w:p w:rsidR="00D330E7" w:rsidRDefault="00D330E7" w:rsidP="009562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437744266"/>
      <w:docPartObj>
        <w:docPartGallery w:val="Page Numbers (Bottom of Page)"/>
        <w:docPartUnique/>
      </w:docPartObj>
    </w:sdtPr>
    <w:sdtContent>
      <w:p w:rsidR="005E5C21" w:rsidRPr="00230082" w:rsidRDefault="002F536A" w:rsidP="005E5C21">
        <w:pPr>
          <w:pStyle w:val="Footer"/>
          <w:ind w:left="0" w:firstLine="0"/>
          <w:jc w:val="center"/>
          <w:rPr>
            <w:rFonts w:ascii="Arial" w:hAnsi="Arial" w:cs="Arial"/>
          </w:rPr>
        </w:pPr>
        <w:r w:rsidRPr="00230082">
          <w:rPr>
            <w:rFonts w:ascii="Arial" w:hAnsi="Arial" w:cs="Arial"/>
          </w:rPr>
          <w:fldChar w:fldCharType="begin"/>
        </w:r>
        <w:r w:rsidR="00B462D7" w:rsidRPr="00230082">
          <w:rPr>
            <w:rFonts w:ascii="Arial" w:hAnsi="Arial" w:cs="Arial"/>
          </w:rPr>
          <w:instrText xml:space="preserve"> PAGE   \* MERGEFORMAT </w:instrText>
        </w:r>
        <w:r w:rsidRPr="00230082">
          <w:rPr>
            <w:rFonts w:ascii="Arial" w:hAnsi="Arial" w:cs="Arial"/>
          </w:rPr>
          <w:fldChar w:fldCharType="separate"/>
        </w:r>
        <w:r w:rsidR="005373B2">
          <w:rPr>
            <w:rFonts w:ascii="Arial" w:hAnsi="Arial" w:cs="Arial"/>
            <w:noProof/>
          </w:rPr>
          <w:t>vii</w:t>
        </w:r>
        <w:r w:rsidRPr="00230082">
          <w:rPr>
            <w:rFonts w:ascii="Arial" w:hAnsi="Arial" w:cs="Arial"/>
          </w:rPr>
          <w:fldChar w:fldCharType="end"/>
        </w:r>
      </w:p>
    </w:sdtContent>
  </w:sdt>
  <w:p w:rsidR="005E5C21" w:rsidRPr="00230082" w:rsidRDefault="005E5C21" w:rsidP="005E5C21">
    <w:pPr>
      <w:pStyle w:val="Footer"/>
      <w:ind w:left="0" w:firstLine="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E7" w:rsidRDefault="00D330E7" w:rsidP="00956273">
      <w:pPr>
        <w:spacing w:after="0"/>
      </w:pPr>
      <w:r>
        <w:separator/>
      </w:r>
    </w:p>
  </w:footnote>
  <w:footnote w:type="continuationSeparator" w:id="1">
    <w:p w:rsidR="00D330E7" w:rsidRDefault="00D330E7" w:rsidP="009562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24B13"/>
    <w:rsid w:val="000045FA"/>
    <w:rsid w:val="00087F57"/>
    <w:rsid w:val="001214D1"/>
    <w:rsid w:val="00125F11"/>
    <w:rsid w:val="00141600"/>
    <w:rsid w:val="001800EB"/>
    <w:rsid w:val="0018187C"/>
    <w:rsid w:val="00185885"/>
    <w:rsid w:val="001B465C"/>
    <w:rsid w:val="00224961"/>
    <w:rsid w:val="00230082"/>
    <w:rsid w:val="002325E7"/>
    <w:rsid w:val="002D705D"/>
    <w:rsid w:val="002F536A"/>
    <w:rsid w:val="003825FE"/>
    <w:rsid w:val="00392F38"/>
    <w:rsid w:val="003E3BC9"/>
    <w:rsid w:val="00405FFB"/>
    <w:rsid w:val="00412DB4"/>
    <w:rsid w:val="004C5AE7"/>
    <w:rsid w:val="004D02B1"/>
    <w:rsid w:val="004D02BF"/>
    <w:rsid w:val="004E51FB"/>
    <w:rsid w:val="005373B2"/>
    <w:rsid w:val="00545379"/>
    <w:rsid w:val="005E5C21"/>
    <w:rsid w:val="00652C2E"/>
    <w:rsid w:val="00667DAF"/>
    <w:rsid w:val="0068770F"/>
    <w:rsid w:val="006907C7"/>
    <w:rsid w:val="006C2FA3"/>
    <w:rsid w:val="007437CE"/>
    <w:rsid w:val="00745B6F"/>
    <w:rsid w:val="00782D23"/>
    <w:rsid w:val="007A767B"/>
    <w:rsid w:val="007D56FB"/>
    <w:rsid w:val="00807FCC"/>
    <w:rsid w:val="008331AB"/>
    <w:rsid w:val="0090105C"/>
    <w:rsid w:val="00910B37"/>
    <w:rsid w:val="00921041"/>
    <w:rsid w:val="00956273"/>
    <w:rsid w:val="00965495"/>
    <w:rsid w:val="009D48E8"/>
    <w:rsid w:val="00A10ACF"/>
    <w:rsid w:val="00A13197"/>
    <w:rsid w:val="00A66B38"/>
    <w:rsid w:val="00A829E7"/>
    <w:rsid w:val="00B24B13"/>
    <w:rsid w:val="00B462D7"/>
    <w:rsid w:val="00B5087A"/>
    <w:rsid w:val="00B83D01"/>
    <w:rsid w:val="00BA12AE"/>
    <w:rsid w:val="00BB037B"/>
    <w:rsid w:val="00C3326E"/>
    <w:rsid w:val="00C73154"/>
    <w:rsid w:val="00CD21BC"/>
    <w:rsid w:val="00D2754D"/>
    <w:rsid w:val="00D330E7"/>
    <w:rsid w:val="00D50F6F"/>
    <w:rsid w:val="00E00D42"/>
    <w:rsid w:val="00E54282"/>
    <w:rsid w:val="00E87472"/>
    <w:rsid w:val="00E90B96"/>
    <w:rsid w:val="00E9577D"/>
    <w:rsid w:val="00F27336"/>
    <w:rsid w:val="00F36F31"/>
    <w:rsid w:val="00F901F6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273"/>
    <w:pPr>
      <w:spacing w:line="276" w:lineRule="auto"/>
      <w:ind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9562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273"/>
  </w:style>
  <w:style w:type="paragraph" w:styleId="Footer">
    <w:name w:val="footer"/>
    <w:basedOn w:val="Normal"/>
    <w:link w:val="FooterChar"/>
    <w:uiPriority w:val="99"/>
    <w:unhideWhenUsed/>
    <w:rsid w:val="009562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s.kalselprov.go.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as.kalselprov.go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as.kalselprov.go.i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Win7</cp:lastModifiedBy>
  <cp:revision>13</cp:revision>
  <cp:lastPrinted>2017-06-08T07:28:00Z</cp:lastPrinted>
  <dcterms:created xsi:type="dcterms:W3CDTF">2017-05-16T01:11:00Z</dcterms:created>
  <dcterms:modified xsi:type="dcterms:W3CDTF">2017-07-20T00:37:00Z</dcterms:modified>
</cp:coreProperties>
</file>